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5233" w14:textId="74475748" w:rsidR="00CD6DD2" w:rsidRPr="008F205A" w:rsidRDefault="00CD6DD2" w:rsidP="00CD6DD2">
      <w:pPr>
        <w:jc w:val="center"/>
        <w:rPr>
          <w:rFonts w:ascii="SassoonCRInfant" w:hAnsi="SassoonCRInfant" w:cs="Arial"/>
          <w:b/>
          <w:sz w:val="20"/>
          <w:szCs w:val="20"/>
        </w:rPr>
      </w:pPr>
      <w:bookmarkStart w:id="0" w:name="_GoBack"/>
      <w:bookmarkEnd w:id="0"/>
      <w:r w:rsidRPr="008F205A">
        <w:rPr>
          <w:rFonts w:ascii="SassoonCRInfant" w:hAnsi="SassoonCRInfant" w:cs="Arial"/>
          <w:b/>
          <w:sz w:val="20"/>
          <w:szCs w:val="20"/>
        </w:rPr>
        <w:t xml:space="preserve">Long Term Map </w:t>
      </w:r>
      <w:r w:rsidR="000622D9" w:rsidRPr="008F205A">
        <w:rPr>
          <w:rFonts w:ascii="SassoonCRInfant" w:hAnsi="SassoonCRInfant" w:cs="Arial"/>
          <w:b/>
          <w:sz w:val="20"/>
          <w:szCs w:val="20"/>
        </w:rPr>
        <w:t>A</w:t>
      </w:r>
      <w:r w:rsidR="005512B4" w:rsidRPr="008F205A">
        <w:rPr>
          <w:rFonts w:ascii="SassoonCRInfant" w:hAnsi="SassoonCRInfant" w:cs="Arial"/>
          <w:b/>
          <w:sz w:val="20"/>
          <w:szCs w:val="20"/>
        </w:rPr>
        <w:t xml:space="preserve"> Yr 3/4</w:t>
      </w:r>
    </w:p>
    <w:p w14:paraId="19DC4946" w14:textId="5EE1087E" w:rsidR="00CD6DD2" w:rsidRPr="008F205A" w:rsidRDefault="00CD6DD2" w:rsidP="00060204">
      <w:pPr>
        <w:jc w:val="center"/>
        <w:rPr>
          <w:rFonts w:ascii="SassoonCRInfant" w:hAnsi="SassoonCRInfant"/>
        </w:rPr>
      </w:pPr>
    </w:p>
    <w:tbl>
      <w:tblPr>
        <w:tblStyle w:val="TableGrid"/>
        <w:tblW w:w="16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2693"/>
        <w:gridCol w:w="2126"/>
        <w:gridCol w:w="2410"/>
        <w:gridCol w:w="2835"/>
        <w:gridCol w:w="2477"/>
        <w:gridCol w:w="2201"/>
      </w:tblGrid>
      <w:tr w:rsidR="00E020B7" w:rsidRPr="008F205A" w14:paraId="63BFBDF0" w14:textId="77777777" w:rsidTr="00BF4616">
        <w:tc>
          <w:tcPr>
            <w:tcW w:w="1305" w:type="dxa"/>
          </w:tcPr>
          <w:p w14:paraId="32F3BB4D" w14:textId="77777777" w:rsidR="00E020B7" w:rsidRPr="008F205A" w:rsidRDefault="00E020B7" w:rsidP="00663ED9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14:paraId="4B654DA4" w14:textId="22365710" w:rsidR="00E020B7" w:rsidRPr="008F205A" w:rsidRDefault="004C0E63" w:rsidP="00663ED9">
            <w:pPr>
              <w:rPr>
                <w:rFonts w:ascii="SassoonCRInfant" w:hAnsi="SassoonCRInfant"/>
                <w:b/>
              </w:rPr>
            </w:pPr>
            <w:r w:rsidRPr="008F205A">
              <w:rPr>
                <w:rFonts w:ascii="SassoonCRInfant" w:hAnsi="SassoonCRInfant"/>
                <w:b/>
              </w:rPr>
              <w:t>Autumn 1</w:t>
            </w:r>
          </w:p>
        </w:tc>
        <w:tc>
          <w:tcPr>
            <w:tcW w:w="2126" w:type="dxa"/>
          </w:tcPr>
          <w:p w14:paraId="08607029" w14:textId="19B6C599" w:rsidR="00E020B7" w:rsidRPr="008F205A" w:rsidRDefault="004C0E63">
            <w:pPr>
              <w:rPr>
                <w:rFonts w:ascii="SassoonCRInfant" w:hAnsi="SassoonCRInfant"/>
                <w:b/>
              </w:rPr>
            </w:pPr>
            <w:r w:rsidRPr="008F205A">
              <w:rPr>
                <w:rFonts w:ascii="SassoonCRInfant" w:hAnsi="SassoonCRInfant"/>
                <w:b/>
              </w:rPr>
              <w:t>Autumn 2</w:t>
            </w:r>
          </w:p>
        </w:tc>
        <w:tc>
          <w:tcPr>
            <w:tcW w:w="2410" w:type="dxa"/>
          </w:tcPr>
          <w:p w14:paraId="76BB97BA" w14:textId="13C74EAF" w:rsidR="00E020B7" w:rsidRPr="008F205A" w:rsidRDefault="004C0E63">
            <w:pPr>
              <w:rPr>
                <w:rFonts w:ascii="SassoonCRInfant" w:hAnsi="SassoonCRInfant"/>
                <w:b/>
              </w:rPr>
            </w:pPr>
            <w:r w:rsidRPr="008F205A">
              <w:rPr>
                <w:rFonts w:ascii="SassoonCRInfant" w:hAnsi="SassoonCRInfant"/>
                <w:b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8F205A" w:rsidRDefault="004C0E63">
            <w:pPr>
              <w:rPr>
                <w:rFonts w:ascii="SassoonCRInfant" w:hAnsi="SassoonCRInfant"/>
                <w:b/>
              </w:rPr>
            </w:pPr>
            <w:r w:rsidRPr="008F205A">
              <w:rPr>
                <w:rFonts w:ascii="SassoonCRInfant" w:hAnsi="SassoonCRInfant"/>
                <w:b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8F205A" w:rsidRDefault="004C0E63">
            <w:pPr>
              <w:rPr>
                <w:rFonts w:ascii="SassoonCRInfant" w:hAnsi="SassoonCRInfant"/>
                <w:b/>
              </w:rPr>
            </w:pPr>
            <w:r w:rsidRPr="008F205A">
              <w:rPr>
                <w:rFonts w:ascii="SassoonCRInfant" w:hAnsi="SassoonCRInfant"/>
                <w:b/>
              </w:rPr>
              <w:t>Summer 1</w:t>
            </w:r>
          </w:p>
        </w:tc>
        <w:tc>
          <w:tcPr>
            <w:tcW w:w="2201" w:type="dxa"/>
          </w:tcPr>
          <w:p w14:paraId="28CD36E5" w14:textId="3A699B5A" w:rsidR="00E020B7" w:rsidRPr="008F205A" w:rsidRDefault="004C0E63">
            <w:pPr>
              <w:rPr>
                <w:rFonts w:ascii="SassoonCRInfant" w:hAnsi="SassoonCRInfant"/>
                <w:b/>
              </w:rPr>
            </w:pPr>
            <w:r w:rsidRPr="008F205A">
              <w:rPr>
                <w:rFonts w:ascii="SassoonCRInfant" w:hAnsi="SassoonCRInfant"/>
                <w:b/>
              </w:rPr>
              <w:t>Summer 2</w:t>
            </w:r>
          </w:p>
        </w:tc>
      </w:tr>
      <w:tr w:rsidR="00DC2BD3" w:rsidRPr="008F205A" w14:paraId="297BBD07" w14:textId="77777777" w:rsidTr="00BF4616">
        <w:tc>
          <w:tcPr>
            <w:tcW w:w="1305" w:type="dxa"/>
          </w:tcPr>
          <w:p w14:paraId="22036F21" w14:textId="77777777" w:rsidR="00DC2BD3" w:rsidRPr="008F205A" w:rsidRDefault="00DC2BD3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8F205A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C4096E" w14:textId="77777777" w:rsidR="00774C28" w:rsidRPr="008F205A" w:rsidRDefault="00774C28" w:rsidP="00774C28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The Romans</w:t>
            </w:r>
          </w:p>
          <w:p w14:paraId="5C206B5F" w14:textId="77777777" w:rsidR="00774C28" w:rsidRPr="008F205A" w:rsidRDefault="00774C28" w:rsidP="00774C28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Why were the Romans so powerful and what did we learn from them?</w:t>
            </w: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Roman Empire and its impact on Britain.</w:t>
            </w:r>
          </w:p>
          <w:p w14:paraId="52A84A10" w14:textId="6E188865" w:rsidR="00774C28" w:rsidRPr="008F205A" w:rsidRDefault="00774C28" w:rsidP="00774C28">
            <w:pPr>
              <w:rPr>
                <w:rFonts w:ascii="SassoonCRInfant" w:hAnsi="SassoonCRInfant"/>
                <w:b/>
                <w:color w:val="FF0000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color w:val="FF0000"/>
                <w:sz w:val="20"/>
                <w:szCs w:val="20"/>
              </w:rPr>
              <w:t>Visit to Colchester Castle</w:t>
            </w:r>
          </w:p>
          <w:p w14:paraId="66337713" w14:textId="6FEC5219" w:rsidR="00DC2BD3" w:rsidRPr="008F205A" w:rsidRDefault="00DC2BD3" w:rsidP="00BF4616">
            <w:pPr>
              <w:pStyle w:val="Default"/>
              <w:rPr>
                <w:rFonts w:ascii="SassoonCRInfant" w:hAnsi="SassoonCRInfant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261022" w14:textId="77777777" w:rsidR="00774C28" w:rsidRPr="008F205A" w:rsidRDefault="00774C28" w:rsidP="00774C28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The Romans</w:t>
            </w:r>
          </w:p>
          <w:p w14:paraId="7745B41A" w14:textId="77777777" w:rsidR="00774C28" w:rsidRPr="008F205A" w:rsidRDefault="00774C28" w:rsidP="00774C28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Why were the Romans so powerful and what did we learn from them?</w:t>
            </w: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Roman Empire and its impact on Britain.</w:t>
            </w:r>
          </w:p>
          <w:p w14:paraId="481B3BC9" w14:textId="77777777" w:rsidR="00774C28" w:rsidRPr="008F205A" w:rsidRDefault="00774C28" w:rsidP="00774C28">
            <w:pPr>
              <w:rPr>
                <w:rFonts w:ascii="SassoonCRInfant" w:hAnsi="SassoonCRInfant"/>
                <w:b/>
                <w:color w:val="FF0000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color w:val="FF0000"/>
                <w:sz w:val="20"/>
                <w:szCs w:val="20"/>
              </w:rPr>
              <w:t>Visit to Colchester Castle</w:t>
            </w:r>
          </w:p>
          <w:p w14:paraId="5F6BF366" w14:textId="58168D7B" w:rsidR="004843F5" w:rsidRPr="008F205A" w:rsidRDefault="004843F5" w:rsidP="005512B4">
            <w:pPr>
              <w:pStyle w:val="Default"/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5A43D9" w14:textId="77777777" w:rsidR="00622FA0" w:rsidRPr="008F205A" w:rsidRDefault="00622FA0" w:rsidP="00622FA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Anglo Saxons and Vikings</w:t>
            </w:r>
          </w:p>
          <w:p w14:paraId="4B6569F8" w14:textId="1FE4F64D" w:rsidR="00DC2BD3" w:rsidRPr="007D5B8E" w:rsidRDefault="00622FA0" w:rsidP="007D5B8E">
            <w:pPr>
              <w:autoSpaceDE w:val="0"/>
              <w:autoSpaceDN w:val="0"/>
              <w:adjustRightInd w:val="0"/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Times New Roman"/>
                <w:sz w:val="20"/>
                <w:szCs w:val="20"/>
                <w:lang w:val="en-GB"/>
              </w:rPr>
              <w:t>The Viking and Anglo-Saxon struggle for the Kingdom of England to the time of Edward the Confessor.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 Develop a chronology and knowledge and understanding of British history establishing a clear narrative of the periods</w:t>
            </w:r>
          </w:p>
        </w:tc>
        <w:tc>
          <w:tcPr>
            <w:tcW w:w="2835" w:type="dxa"/>
          </w:tcPr>
          <w:p w14:paraId="14E639A9" w14:textId="77777777" w:rsidR="00622FA0" w:rsidRPr="008F205A" w:rsidRDefault="00622FA0" w:rsidP="00622FA0">
            <w:pPr>
              <w:autoSpaceDE w:val="0"/>
              <w:autoSpaceDN w:val="0"/>
              <w:adjustRightInd w:val="0"/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en-GB"/>
              </w:rPr>
            </w:pPr>
            <w:r w:rsidRPr="008F205A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en-GB"/>
              </w:rPr>
              <w:t>Settlements</w:t>
            </w:r>
          </w:p>
          <w:p w14:paraId="0C9F27BD" w14:textId="06E212DB" w:rsidR="004032F3" w:rsidRPr="008F205A" w:rsidRDefault="00622FA0" w:rsidP="00622F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Characteristics of the UK including types of settlement, land use  and natural resources </w:t>
            </w:r>
          </w:p>
        </w:tc>
        <w:tc>
          <w:tcPr>
            <w:tcW w:w="2477" w:type="dxa"/>
          </w:tcPr>
          <w:p w14:paraId="6F57BF99" w14:textId="77777777" w:rsidR="00622FA0" w:rsidRPr="008F205A" w:rsidRDefault="00622FA0" w:rsidP="00622FA0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World War II</w:t>
            </w:r>
          </w:p>
          <w:p w14:paraId="6C23EF9A" w14:textId="77777777" w:rsidR="00622FA0" w:rsidRPr="008F205A" w:rsidRDefault="00622FA0" w:rsidP="00622F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Develop a chronological understanding of British History establishing clear narratives within periods studied</w:t>
            </w:r>
          </w:p>
          <w:p w14:paraId="50C42C91" w14:textId="49CC6E43" w:rsidR="00774C28" w:rsidRPr="008F205A" w:rsidRDefault="00622FA0" w:rsidP="00622F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(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visit to Duxford WWII)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14:paraId="527C840E" w14:textId="77777777" w:rsidR="00622FA0" w:rsidRPr="008F205A" w:rsidRDefault="00622FA0" w:rsidP="00622FA0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Modern Europe</w:t>
            </w:r>
          </w:p>
          <w:p w14:paraId="0DE2ED86" w14:textId="77777777" w:rsidR="00622FA0" w:rsidRPr="008F205A" w:rsidRDefault="00622FA0" w:rsidP="00622FA0">
            <w:pPr>
              <w:rPr>
                <w:rFonts w:ascii="SassoonCRInfant" w:hAnsi="SassoonCRInfant"/>
                <w:b/>
                <w:bCs/>
                <w:i/>
                <w:sz w:val="20"/>
                <w:szCs w:val="20"/>
                <w:u w:val="single"/>
              </w:rPr>
            </w:pPr>
            <w:r w:rsidRPr="008F205A">
              <w:rPr>
                <w:rFonts w:ascii="SassoonCRInfant" w:hAnsi="SassoonCRInfant"/>
                <w:sz w:val="20"/>
                <w:szCs w:val="20"/>
              </w:rPr>
              <w:t>Study a location and the characteristics of a region in Europe understanding physical and human geographical similarities and differences compared with the UK</w:t>
            </w:r>
          </w:p>
          <w:p w14:paraId="10EE8547" w14:textId="726CC989" w:rsidR="00DC2BD3" w:rsidRPr="008F205A" w:rsidRDefault="00DC2BD3" w:rsidP="00774C28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</w:tc>
      </w:tr>
      <w:tr w:rsidR="00410760" w:rsidRPr="008F205A" w14:paraId="71878748" w14:textId="77777777" w:rsidTr="00BF4616">
        <w:tc>
          <w:tcPr>
            <w:tcW w:w="1305" w:type="dxa"/>
          </w:tcPr>
          <w:p w14:paraId="33AA5A5A" w14:textId="0C5FC2B3" w:rsidR="00410760" w:rsidRPr="008F205A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8F205A" w:rsidRDefault="00410760" w:rsidP="00410760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14:paraId="7B030B51" w14:textId="1C451C36" w:rsidR="004843F5" w:rsidRPr="008F205A" w:rsidRDefault="004843F5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="00A4100D"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</w:p>
          <w:p w14:paraId="2258094D" w14:textId="3E10CA26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Animals including Humans</w:t>
            </w:r>
          </w:p>
          <w:p w14:paraId="217AD080" w14:textId="7F9D75CB" w:rsidR="00A4100D" w:rsidRPr="008F205A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Nutrition, skeleton and muscles.</w:t>
            </w:r>
          </w:p>
          <w:p w14:paraId="1766F6E2" w14:textId="77777777" w:rsidR="00410760" w:rsidRPr="008F205A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5BCE14B2" w14:textId="77777777" w:rsidR="00410760" w:rsidRPr="008F205A" w:rsidRDefault="00410760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="00A4100D"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</w:p>
          <w:p w14:paraId="0BFCE807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Animals including Humans</w:t>
            </w:r>
          </w:p>
          <w:p w14:paraId="0D4AB669" w14:textId="77777777" w:rsidR="00A4100D" w:rsidRPr="008F205A" w:rsidRDefault="00A4100D" w:rsidP="00A4100D">
            <w:pPr>
              <w:pStyle w:val="Default"/>
              <w:rPr>
                <w:rFonts w:ascii="SassoonCRInfant" w:hAnsi="SassoonCRInfant"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describe the basic functions of the digestive system in humans.</w:t>
            </w:r>
          </w:p>
          <w:p w14:paraId="4809AA9B" w14:textId="3C0D2AF9" w:rsidR="00A4100D" w:rsidRPr="008F205A" w:rsidRDefault="00A4100D" w:rsidP="00A4100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F8B64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Year 3 Light and Shadow</w:t>
            </w:r>
          </w:p>
          <w:p w14:paraId="0DF3126F" w14:textId="395AB5A1" w:rsidR="00A4100D" w:rsidRPr="008F205A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Light sources, reflections and how shadows are formed</w:t>
            </w:r>
          </w:p>
          <w:p w14:paraId="23832511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5FA495D8" w14:textId="48157781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Year 4</w:t>
            </w:r>
          </w:p>
          <w:p w14:paraId="005E1596" w14:textId="346EC215" w:rsidR="00A4100D" w:rsidRPr="008F205A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Electricity</w:t>
            </w:r>
          </w:p>
          <w:p w14:paraId="722ED427" w14:textId="3985A95A" w:rsidR="00410760" w:rsidRPr="008F205A" w:rsidRDefault="004310C9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circuits including bulbs, buzzers and switches used to create simple devices</w:t>
            </w:r>
          </w:p>
          <w:p w14:paraId="35E2CBA9" w14:textId="6CCDEE97" w:rsidR="00410760" w:rsidRPr="008F205A" w:rsidRDefault="00410760" w:rsidP="00410760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DB658A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Year 3</w:t>
            </w:r>
          </w:p>
          <w:p w14:paraId="29D32019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Rocks and Fossils</w:t>
            </w:r>
          </w:p>
          <w:p w14:paraId="7B25E1DD" w14:textId="1CBAB27B" w:rsidR="00410760" w:rsidRPr="008F205A" w:rsidRDefault="00A4100D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  <w:sz w:val="20"/>
                <w:szCs w:val="20"/>
              </w:rPr>
              <w:t>comparing and grouping rocks on the basis of their appearance and physical properties.</w:t>
            </w:r>
          </w:p>
          <w:p w14:paraId="43FFD3FE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18186804" w14:textId="77777777" w:rsidR="00410760" w:rsidRPr="008F205A" w:rsidRDefault="00410760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="00A4100D"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</w:p>
          <w:p w14:paraId="00944627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States of Matter</w:t>
            </w:r>
          </w:p>
          <w:p w14:paraId="58ABD395" w14:textId="53540230" w:rsidR="00A4100D" w:rsidRPr="008F205A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Times New Roman"/>
                <w:bCs/>
                <w:sz w:val="20"/>
                <w:szCs w:val="20"/>
              </w:rPr>
              <w:t>comparing and grouping solids, liquids and gases.</w:t>
            </w:r>
          </w:p>
        </w:tc>
        <w:tc>
          <w:tcPr>
            <w:tcW w:w="2835" w:type="dxa"/>
          </w:tcPr>
          <w:p w14:paraId="2BCFF258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Year  3</w:t>
            </w:r>
          </w:p>
          <w:p w14:paraId="6390D5D6" w14:textId="77777777" w:rsidR="00A4100D" w:rsidRPr="008F205A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Magnets</w:t>
            </w:r>
          </w:p>
          <w:p w14:paraId="6F530ABC" w14:textId="27CB5F1E" w:rsidR="00A4100D" w:rsidRPr="008F205A" w:rsidRDefault="00A4100D" w:rsidP="00A4100D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sz w:val="20"/>
                <w:szCs w:val="20"/>
              </w:rPr>
              <w:t>Forces</w:t>
            </w:r>
            <w:r w:rsidR="004310C9" w:rsidRPr="008F205A">
              <w:rPr>
                <w:rFonts w:ascii="SassoonCRInfant" w:hAnsi="SassoonCRInfant"/>
                <w:sz w:val="20"/>
                <w:szCs w:val="20"/>
              </w:rPr>
              <w:t>, exploring the behavior and everyday uses of different magnets</w:t>
            </w:r>
          </w:p>
          <w:p w14:paraId="7CA8F7C6" w14:textId="77777777" w:rsidR="00A4100D" w:rsidRPr="008F205A" w:rsidRDefault="00A4100D" w:rsidP="00A4100D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5FCFC6B4" w14:textId="77777777" w:rsidR="00A4100D" w:rsidRPr="008F205A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Year 4</w:t>
            </w:r>
          </w:p>
          <w:p w14:paraId="0396FC81" w14:textId="77777777" w:rsidR="00A4100D" w:rsidRPr="008F205A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Sound</w:t>
            </w:r>
          </w:p>
          <w:p w14:paraId="52619683" w14:textId="77777777" w:rsidR="00A4100D" w:rsidRPr="008F205A" w:rsidRDefault="00A4100D" w:rsidP="00A4100D">
            <w:pPr>
              <w:pStyle w:val="Default"/>
              <w:rPr>
                <w:rFonts w:ascii="SassoonCRInfant" w:hAnsi="SassoonCRInfant" w:cs="Times New Roman"/>
                <w:sz w:val="20"/>
                <w:szCs w:val="20"/>
              </w:rPr>
            </w:pPr>
            <w:r w:rsidRPr="008F205A">
              <w:rPr>
                <w:rFonts w:ascii="SassoonCRInfant" w:hAnsi="SassoonCRInfant" w:cs="Times New Roman"/>
                <w:sz w:val="20"/>
                <w:szCs w:val="20"/>
              </w:rPr>
              <w:t>How sound is made through vibration, investigating the pitch and volume.</w:t>
            </w:r>
          </w:p>
          <w:p w14:paraId="52E0D604" w14:textId="405A0A9E" w:rsidR="00A4100D" w:rsidRPr="008F205A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Year 3</w:t>
            </w:r>
          </w:p>
          <w:p w14:paraId="26909FB2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Roots and Shoots</w:t>
            </w:r>
          </w:p>
          <w:p w14:paraId="595618E7" w14:textId="77777777" w:rsidR="00A4100D" w:rsidRPr="008F205A" w:rsidRDefault="00A4100D" w:rsidP="00A4100D">
            <w:pPr>
              <w:rPr>
                <w:rFonts w:ascii="SassoonCRInfant" w:hAnsi="SassoonCRInfant"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3450E93C" w14:textId="77777777" w:rsidR="00A4100D" w:rsidRPr="008F205A" w:rsidRDefault="00A4100D" w:rsidP="00A4100D">
            <w:pPr>
              <w:rPr>
                <w:rFonts w:ascii="SassoonCRInfant" w:hAnsi="SassoonCRInfant"/>
                <w:bCs/>
                <w:sz w:val="20"/>
                <w:szCs w:val="20"/>
              </w:rPr>
            </w:pPr>
          </w:p>
          <w:p w14:paraId="57063706" w14:textId="77777777" w:rsidR="00A4100D" w:rsidRPr="008F205A" w:rsidRDefault="00A4100D" w:rsidP="00A4100D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Year 4</w:t>
            </w:r>
          </w:p>
          <w:p w14:paraId="2155E342" w14:textId="440D2CE6" w:rsidR="00A4100D" w:rsidRPr="008F205A" w:rsidRDefault="00A4100D" w:rsidP="00A4100D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Living things and their habitats</w:t>
            </w:r>
          </w:p>
          <w:p w14:paraId="167F3DF5" w14:textId="76FC31BE" w:rsidR="00A4100D" w:rsidRPr="008F205A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Times New Roman"/>
                <w:bCs/>
                <w:sz w:val="20"/>
                <w:szCs w:val="20"/>
              </w:rPr>
              <w:t>Recognise that living things can be grouped in a variety of ways; explore and use classification keys to help group, identify and name a variety of living things in their local and wider environment.</w:t>
            </w:r>
          </w:p>
        </w:tc>
        <w:tc>
          <w:tcPr>
            <w:tcW w:w="2201" w:type="dxa"/>
          </w:tcPr>
          <w:p w14:paraId="750BBD1D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Year 3</w:t>
            </w:r>
          </w:p>
          <w:p w14:paraId="50E0D1F9" w14:textId="16048FE5" w:rsidR="00410760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Flowering Plants </w:t>
            </w:r>
          </w:p>
          <w:p w14:paraId="0369B5E3" w14:textId="097368E9" w:rsidR="00A4100D" w:rsidRPr="008F205A" w:rsidRDefault="00A4100D" w:rsidP="00A4100D">
            <w:pPr>
              <w:rPr>
                <w:rFonts w:ascii="SassoonCRInfant" w:hAnsi="SassoonCRInfant"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1F107F1C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2B288B11" w14:textId="77777777" w:rsidR="00A4100D" w:rsidRPr="008F205A" w:rsidRDefault="00A4100D" w:rsidP="00A4100D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Year 4</w:t>
            </w:r>
          </w:p>
          <w:p w14:paraId="48805C87" w14:textId="369F701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Living things and their habitats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</w:p>
          <w:p w14:paraId="2A78A610" w14:textId="7F6A933C" w:rsidR="00410760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Times New Roman"/>
                <w:bCs/>
                <w:sz w:val="20"/>
                <w:szCs w:val="20"/>
              </w:rPr>
              <w:t>Recognise that living things can be grouped in a variety of ways; explore and use classification keys to help group, identify and name a variety of living things in their local and wider environment.</w:t>
            </w:r>
          </w:p>
        </w:tc>
      </w:tr>
      <w:tr w:rsidR="00DC2BD3" w:rsidRPr="008F205A" w14:paraId="6F20D2E5" w14:textId="77777777" w:rsidTr="00BF4616">
        <w:tc>
          <w:tcPr>
            <w:tcW w:w="1305" w:type="dxa"/>
          </w:tcPr>
          <w:p w14:paraId="06A0E1E8" w14:textId="2479CA9B" w:rsidR="00DC2BD3" w:rsidRPr="008F205A" w:rsidRDefault="00DC2BD3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DT</w:t>
            </w:r>
          </w:p>
        </w:tc>
        <w:tc>
          <w:tcPr>
            <w:tcW w:w="2693" w:type="dxa"/>
          </w:tcPr>
          <w:p w14:paraId="04F69533" w14:textId="77777777" w:rsidR="00DC2BD3" w:rsidRPr="008F205A" w:rsidRDefault="00774C28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 Roman Shield</w:t>
            </w:r>
          </w:p>
          <w:p w14:paraId="6507368E" w14:textId="43224635" w:rsidR="00774C28" w:rsidRPr="008F205A" w:rsidRDefault="002C64C2" w:rsidP="002C64C2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Creative and practical work to d</w:t>
            </w:r>
            <w:r w:rsidR="00774C28" w:rsidRPr="008F205A">
              <w:rPr>
                <w:rFonts w:ascii="SassoonCRInfant" w:hAnsi="SassoonCRInfant" w:cs="Arial"/>
                <w:sz w:val="20"/>
                <w:szCs w:val="20"/>
              </w:rPr>
              <w:t xml:space="preserve">esign, make and evaluate a product using a range of materials </w:t>
            </w:r>
          </w:p>
        </w:tc>
        <w:tc>
          <w:tcPr>
            <w:tcW w:w="2126" w:type="dxa"/>
          </w:tcPr>
          <w:p w14:paraId="1E0E597A" w14:textId="77777777" w:rsidR="00A4100D" w:rsidRPr="008F205A" w:rsidRDefault="00410760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Christmas C</w:t>
            </w:r>
            <w:r w:rsidR="00A4100D" w:rsidRPr="008F205A">
              <w:rPr>
                <w:rFonts w:ascii="SassoonCRInfant" w:hAnsi="SassoonCRInfant" w:cs="Arial"/>
                <w:b/>
                <w:sz w:val="20"/>
                <w:szCs w:val="20"/>
              </w:rPr>
              <w:t>rafts</w:t>
            </w:r>
          </w:p>
          <w:p w14:paraId="60C4C50B" w14:textId="2A1FABD2" w:rsidR="00DC2BD3" w:rsidRPr="008F205A" w:rsidRDefault="00410760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design, make and evaluate using techniques of textiles, </w:t>
            </w:r>
            <w:r w:rsidR="00DC2BD3" w:rsidRPr="008F205A">
              <w:rPr>
                <w:rFonts w:ascii="SassoonCRInfant" w:hAnsi="SassoonCRInfant" w:cs="Arial"/>
                <w:sz w:val="20"/>
                <w:szCs w:val="20"/>
              </w:rPr>
              <w:t>cross stitch</w:t>
            </w:r>
            <w:r w:rsidR="00A4100D" w:rsidRPr="008F205A">
              <w:rPr>
                <w:rFonts w:ascii="SassoonCRInfant" w:hAnsi="SassoonCRInfant" w:cs="Arial"/>
                <w:sz w:val="20"/>
                <w:szCs w:val="20"/>
              </w:rPr>
              <w:t>, embroidery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 or sewing</w:t>
            </w:r>
          </w:p>
        </w:tc>
        <w:tc>
          <w:tcPr>
            <w:tcW w:w="2410" w:type="dxa"/>
          </w:tcPr>
          <w:p w14:paraId="3FA91559" w14:textId="77777777" w:rsidR="008F205A" w:rsidRPr="008F205A" w:rsidRDefault="008F205A" w:rsidP="008F205A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Viking Weaving</w:t>
            </w:r>
          </w:p>
          <w:p w14:paraId="77C82091" w14:textId="54A4CDB9" w:rsidR="00C1541A" w:rsidRPr="008F205A" w:rsidRDefault="008F205A" w:rsidP="008F205A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Work with different textiles and materials</w:t>
            </w:r>
          </w:p>
        </w:tc>
        <w:tc>
          <w:tcPr>
            <w:tcW w:w="2835" w:type="dxa"/>
          </w:tcPr>
          <w:p w14:paraId="6B4114B7" w14:textId="77777777" w:rsidR="008F205A" w:rsidRPr="008F205A" w:rsidRDefault="008F205A" w:rsidP="008F205A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Food Technology</w:t>
            </w:r>
          </w:p>
          <w:p w14:paraId="53965841" w14:textId="0A107170" w:rsidR="00C1541A" w:rsidRPr="008F205A" w:rsidRDefault="008F205A" w:rsidP="008F205A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principles of a healthy, prepare and cook using a range of techniques, understand seasonality and where and how a variety of ingredients are grown, reared, caught or processed (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Design and make a Mediterranean food dish)</w:t>
            </w:r>
          </w:p>
        </w:tc>
        <w:tc>
          <w:tcPr>
            <w:tcW w:w="2477" w:type="dxa"/>
          </w:tcPr>
          <w:p w14:paraId="49C49FF0" w14:textId="0378783B" w:rsidR="002C64C2" w:rsidRPr="008F205A" w:rsidRDefault="002C64C2" w:rsidP="005512B4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17388A5D" w14:textId="14EC3E44" w:rsidR="00C1541A" w:rsidRPr="008F205A" w:rsidRDefault="00C1541A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</w:tr>
      <w:tr w:rsidR="00410760" w:rsidRPr="008F205A" w14:paraId="7B6DBAC3" w14:textId="77777777" w:rsidTr="00BF4616">
        <w:tc>
          <w:tcPr>
            <w:tcW w:w="1305" w:type="dxa"/>
          </w:tcPr>
          <w:p w14:paraId="59479579" w14:textId="71A53339" w:rsidR="00410760" w:rsidRPr="008F205A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lastRenderedPageBreak/>
              <w:t xml:space="preserve">Computing </w:t>
            </w:r>
          </w:p>
        </w:tc>
        <w:tc>
          <w:tcPr>
            <w:tcW w:w="2693" w:type="dxa"/>
          </w:tcPr>
          <w:p w14:paraId="4D42463F" w14:textId="77777777" w:rsidR="007E2EA0" w:rsidRPr="008F205A" w:rsidRDefault="007E2EA0" w:rsidP="007E2EA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028DCE62" w:rsidR="00410760" w:rsidRPr="008F205A" w:rsidRDefault="007E2EA0" w:rsidP="007E2E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aspects of on line computer safety and how to report concerns</w:t>
            </w:r>
          </w:p>
        </w:tc>
        <w:tc>
          <w:tcPr>
            <w:tcW w:w="2126" w:type="dxa"/>
          </w:tcPr>
          <w:p w14:paraId="2E6772D0" w14:textId="1E02D35C" w:rsidR="00410760" w:rsidRPr="008F205A" w:rsidRDefault="004310C9" w:rsidP="007E2E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Texting, editing, multi media</w:t>
            </w:r>
          </w:p>
        </w:tc>
        <w:tc>
          <w:tcPr>
            <w:tcW w:w="2410" w:type="dxa"/>
          </w:tcPr>
          <w:p w14:paraId="0A35E83C" w14:textId="3BFC6F90" w:rsidR="00410760" w:rsidRPr="008F205A" w:rsidRDefault="004310C9" w:rsidP="007E2EA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Animation</w:t>
            </w:r>
          </w:p>
          <w:p w14:paraId="51AC6C8E" w14:textId="4EB7A207" w:rsidR="004310C9" w:rsidRPr="008F205A" w:rsidRDefault="004310C9" w:rsidP="007E2E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Programming using Scratch</w:t>
            </w:r>
          </w:p>
        </w:tc>
        <w:tc>
          <w:tcPr>
            <w:tcW w:w="2835" w:type="dxa"/>
          </w:tcPr>
          <w:p w14:paraId="7B250A38" w14:textId="77777777" w:rsidR="00410760" w:rsidRPr="008F205A" w:rsidRDefault="006769DB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Research</w:t>
            </w:r>
          </w:p>
          <w:p w14:paraId="5ECD5901" w14:textId="1D3F180D" w:rsidR="006769DB" w:rsidRPr="008F205A" w:rsidRDefault="006769DB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Presentations using powerpoint</w:t>
            </w:r>
          </w:p>
        </w:tc>
        <w:tc>
          <w:tcPr>
            <w:tcW w:w="2477" w:type="dxa"/>
          </w:tcPr>
          <w:p w14:paraId="11F2FDAE" w14:textId="77777777" w:rsidR="00410760" w:rsidRPr="008F205A" w:rsidRDefault="006769DB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Data</w:t>
            </w:r>
          </w:p>
          <w:p w14:paraId="06DC57E7" w14:textId="7CDBDA72" w:rsidR="006769DB" w:rsidRPr="008F205A" w:rsidRDefault="006769DB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Data handling/data logging</w:t>
            </w:r>
          </w:p>
        </w:tc>
        <w:tc>
          <w:tcPr>
            <w:tcW w:w="2201" w:type="dxa"/>
          </w:tcPr>
          <w:p w14:paraId="4E24F8E8" w14:textId="0982AF8D" w:rsidR="00410760" w:rsidRPr="008F205A" w:rsidRDefault="006769DB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Digital photographs and video editing</w:t>
            </w:r>
          </w:p>
        </w:tc>
      </w:tr>
      <w:tr w:rsidR="00410760" w:rsidRPr="008F205A" w14:paraId="253CCC20" w14:textId="77777777" w:rsidTr="00BF4616">
        <w:tc>
          <w:tcPr>
            <w:tcW w:w="1305" w:type="dxa"/>
          </w:tcPr>
          <w:p w14:paraId="3BA2CCEA" w14:textId="31FAC81D" w:rsidR="00410760" w:rsidRPr="008F205A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Music</w:t>
            </w:r>
          </w:p>
        </w:tc>
        <w:tc>
          <w:tcPr>
            <w:tcW w:w="2693" w:type="dxa"/>
          </w:tcPr>
          <w:p w14:paraId="3C9DC2A6" w14:textId="205D4822" w:rsidR="00410760" w:rsidRPr="008F205A" w:rsidRDefault="008F205A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>Samba drums</w:t>
            </w:r>
          </w:p>
          <w:p w14:paraId="6F9C136F" w14:textId="0B411D12" w:rsidR="00410760" w:rsidRPr="008F205A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Learn to compose, play and perform, understand musical notation </w:t>
            </w:r>
          </w:p>
        </w:tc>
        <w:tc>
          <w:tcPr>
            <w:tcW w:w="2126" w:type="dxa"/>
          </w:tcPr>
          <w:p w14:paraId="51A26EC7" w14:textId="450BCA31" w:rsidR="00410760" w:rsidRPr="008F205A" w:rsidRDefault="004843F5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Singing and performing</w:t>
            </w:r>
          </w:p>
        </w:tc>
        <w:tc>
          <w:tcPr>
            <w:tcW w:w="2410" w:type="dxa"/>
          </w:tcPr>
          <w:p w14:paraId="5F80A008" w14:textId="35A514A6" w:rsidR="00410760" w:rsidRPr="008F205A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8847A5" w14:textId="1915E50C" w:rsidR="00410760" w:rsidRPr="008F205A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1AB703B" w14:textId="17359909" w:rsidR="00410760" w:rsidRPr="008F205A" w:rsidRDefault="008F205A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>Brass</w:t>
            </w:r>
          </w:p>
          <w:p w14:paraId="5B315EA1" w14:textId="68FD5D4D" w:rsidR="00410760" w:rsidRPr="008F205A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Learn to compose, play and perform with increasing accuracy, fluency, control and expression; understand musical notation</w:t>
            </w:r>
          </w:p>
        </w:tc>
        <w:tc>
          <w:tcPr>
            <w:tcW w:w="2201" w:type="dxa"/>
          </w:tcPr>
          <w:p w14:paraId="7860A156" w14:textId="0569D6F1" w:rsidR="006769DB" w:rsidRPr="008F205A" w:rsidRDefault="008F205A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>Brass</w:t>
            </w:r>
          </w:p>
          <w:p w14:paraId="10083097" w14:textId="2E1A5F79" w:rsidR="00410760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Learn to compose, play and perform with increasing accuracy, fluency, control and expression; understand musical notation</w:t>
            </w:r>
          </w:p>
        </w:tc>
      </w:tr>
      <w:tr w:rsidR="00DC2BD3" w:rsidRPr="008F205A" w14:paraId="113450DC" w14:textId="77777777" w:rsidTr="00BF4616">
        <w:trPr>
          <w:trHeight w:val="1217"/>
        </w:trPr>
        <w:tc>
          <w:tcPr>
            <w:tcW w:w="1305" w:type="dxa"/>
          </w:tcPr>
          <w:p w14:paraId="286FB51A" w14:textId="26520E13" w:rsidR="00DC2BD3" w:rsidRPr="008F205A" w:rsidRDefault="00DC2BD3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Art</w:t>
            </w:r>
          </w:p>
        </w:tc>
        <w:tc>
          <w:tcPr>
            <w:tcW w:w="2693" w:type="dxa"/>
          </w:tcPr>
          <w:p w14:paraId="60890F2F" w14:textId="77777777" w:rsidR="0059511E" w:rsidRPr="008F205A" w:rsidRDefault="0059511E" w:rsidP="0059511E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Autumn harvest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  <w:p w14:paraId="2F0DD91D" w14:textId="77777777" w:rsidR="0059511E" w:rsidRPr="008F205A" w:rsidRDefault="0059511E" w:rsidP="0059511E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sz w:val="20"/>
                <w:szCs w:val="20"/>
              </w:rPr>
              <w:t xml:space="preserve">still life developing techniques in  perspective, form and colour; 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>work with a range of media</w:t>
            </w:r>
          </w:p>
          <w:p w14:paraId="2C74367A" w14:textId="66FDBB78" w:rsidR="0059511E" w:rsidRPr="008F205A" w:rsidRDefault="0059511E" w:rsidP="0059511E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4166E52D" w14:textId="77777777" w:rsidR="008F205A" w:rsidRPr="001D2E2D" w:rsidRDefault="008F205A" w:rsidP="008F205A">
            <w:pPr>
              <w:rPr>
                <w:rFonts w:ascii="SassoonCRInfant" w:hAnsi="SassoonCRInfant"/>
                <w:b/>
              </w:rPr>
            </w:pPr>
            <w:r w:rsidRPr="001D2E2D">
              <w:rPr>
                <w:rFonts w:ascii="SassoonCRInfant" w:hAnsi="SassoonCRInfant"/>
              </w:rPr>
              <w:t xml:space="preserve">Portraits - </w:t>
            </w:r>
            <w:r w:rsidRPr="008F205A">
              <w:rPr>
                <w:rFonts w:ascii="SassoonCRInfant" w:hAnsi="SassoonCRInfant"/>
              </w:rPr>
              <w:t xml:space="preserve">digital </w:t>
            </w:r>
            <w:r w:rsidRPr="001D2E2D">
              <w:rPr>
                <w:rFonts w:ascii="SassoonCRInfant" w:hAnsi="SassoonCRInfant"/>
              </w:rPr>
              <w:t>symmetry - shading</w:t>
            </w:r>
          </w:p>
          <w:p w14:paraId="6083793D" w14:textId="591C0D40" w:rsidR="00DC2BD3" w:rsidRPr="008F205A" w:rsidRDefault="00DC2BD3" w:rsidP="002C64C2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910961" w14:textId="77777777" w:rsidR="00DC2BD3" w:rsidRPr="008F205A" w:rsidRDefault="0059511E" w:rsidP="00DC2BD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Mosaic</w:t>
            </w:r>
          </w:p>
          <w:p w14:paraId="2ECF0E59" w14:textId="5AE78B2F" w:rsidR="0059511E" w:rsidRPr="008F205A" w:rsidRDefault="0059511E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sz w:val="20"/>
                <w:szCs w:val="20"/>
              </w:rPr>
              <w:t>D</w:t>
            </w:r>
            <w:r w:rsidR="007D5B8E">
              <w:rPr>
                <w:rFonts w:ascii="SassoonCRInfant" w:hAnsi="SassoonCRInfant"/>
                <w:sz w:val="20"/>
                <w:szCs w:val="20"/>
              </w:rPr>
              <w:t>vl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p control and use of materials </w:t>
            </w:r>
            <w:r w:rsidR="007D5B8E">
              <w:rPr>
                <w:rFonts w:ascii="SassoonCRInfant" w:hAnsi="SassoonCRInfant"/>
                <w:sz w:val="20"/>
                <w:szCs w:val="20"/>
              </w:rPr>
              <w:t>-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creativity and experimentation increasing awareness of different kinds of art; 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historical</w:t>
            </w:r>
            <w:r w:rsidR="007D5B8E">
              <w:rPr>
                <w:rFonts w:ascii="SassoonCRInfant" w:hAnsi="SassoonCRInfant" w:cs="Arial"/>
                <w:sz w:val="20"/>
                <w:szCs w:val="20"/>
              </w:rPr>
              <w:t xml:space="preserve">, 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cultural </w:t>
            </w:r>
            <w:r w:rsidR="007D5B8E">
              <w:rPr>
                <w:rFonts w:ascii="SassoonCRInfant" w:hAnsi="SassoonCRInfant" w:cs="Arial"/>
                <w:sz w:val="20"/>
                <w:szCs w:val="20"/>
              </w:rPr>
              <w:t>dvlpt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 of art forms</w:t>
            </w:r>
          </w:p>
        </w:tc>
        <w:tc>
          <w:tcPr>
            <w:tcW w:w="2410" w:type="dxa"/>
          </w:tcPr>
          <w:p w14:paraId="10C49D94" w14:textId="77777777" w:rsidR="008F205A" w:rsidRPr="008F205A" w:rsidRDefault="008F205A" w:rsidP="008F205A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Anglo-Saxon and Viking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designs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  <w:p w14:paraId="61DDF780" w14:textId="77777777" w:rsidR="008F205A" w:rsidRPr="008F205A" w:rsidRDefault="008F205A" w:rsidP="008F205A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sz w:val="20"/>
                <w:szCs w:val="20"/>
              </w:rPr>
              <w:t>(illustrated letters)</w:t>
            </w:r>
          </w:p>
          <w:p w14:paraId="1B6CE74F" w14:textId="77777777" w:rsidR="008F205A" w:rsidRPr="008F205A" w:rsidRDefault="008F205A" w:rsidP="008F205A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sz w:val="20"/>
                <w:szCs w:val="20"/>
              </w:rPr>
              <w:t xml:space="preserve">increasing awareness of different kinds of art; 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the historical and cultural development of different art forms</w:t>
            </w:r>
          </w:p>
          <w:p w14:paraId="58664977" w14:textId="39AE2E17" w:rsidR="00410760" w:rsidRPr="008F205A" w:rsidRDefault="00410760" w:rsidP="0059511E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66DE2A" w14:textId="77777777" w:rsidR="008F205A" w:rsidRPr="008F205A" w:rsidRDefault="008F205A" w:rsidP="008F205A">
            <w:pPr>
              <w:pStyle w:val="Default"/>
              <w:rPr>
                <w:rFonts w:ascii="SassoonCRInfant" w:hAnsi="SassoonCRInfant"/>
                <w:b/>
                <w:color w:val="auto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Cezanne</w:t>
            </w:r>
            <w:r w:rsidRPr="008F205A">
              <w:rPr>
                <w:rFonts w:ascii="SassoonCRInfant" w:hAnsi="SassoonCRInfant"/>
                <w:b/>
                <w:color w:val="auto"/>
                <w:sz w:val="20"/>
                <w:szCs w:val="20"/>
              </w:rPr>
              <w:t xml:space="preserve"> </w:t>
            </w:r>
          </w:p>
          <w:p w14:paraId="4F65E03A" w14:textId="77777777" w:rsidR="008F205A" w:rsidRPr="008F205A" w:rsidRDefault="008F205A" w:rsidP="008F205A">
            <w:pPr>
              <w:pStyle w:val="Default"/>
              <w:rPr>
                <w:rFonts w:ascii="SassoonCRInfant" w:hAnsi="SassoonCRInfant"/>
                <w:color w:val="auto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Study of  individual great artists in history</w:t>
            </w:r>
            <w:r w:rsidRPr="008F205A">
              <w:rPr>
                <w:rFonts w:ascii="SassoonCRInfant" w:hAnsi="SassoonCRInfant"/>
                <w:color w:val="auto"/>
                <w:sz w:val="20"/>
                <w:szCs w:val="20"/>
              </w:rPr>
              <w:t xml:space="preserve"> </w:t>
            </w:r>
          </w:p>
          <w:p w14:paraId="1257EB49" w14:textId="77777777" w:rsidR="008F205A" w:rsidRPr="008F205A" w:rsidRDefault="008F205A" w:rsidP="008F205A">
            <w:pPr>
              <w:pStyle w:val="Default"/>
              <w:rPr>
                <w:rFonts w:ascii="SassoonCRInfant" w:hAnsi="SassoonCRInfant"/>
                <w:color w:val="auto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color w:val="auto"/>
                <w:sz w:val="20"/>
                <w:szCs w:val="20"/>
              </w:rPr>
              <w:t>Paint in the style of a well-known Mediterranean artist/landscapes</w:t>
            </w:r>
          </w:p>
          <w:p w14:paraId="671D51F7" w14:textId="6CAD6A31" w:rsidR="00DC2BD3" w:rsidRPr="008F205A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6ADE549C" w14:textId="12A0506A" w:rsidR="00410760" w:rsidRPr="008F205A" w:rsidRDefault="008F205A" w:rsidP="008F205A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</w:rPr>
              <w:t>Van Gogh</w:t>
            </w:r>
            <w:r w:rsidRPr="001D2E2D">
              <w:rPr>
                <w:rFonts w:ascii="SassoonCRInfant" w:hAnsi="SassoonCRInfant"/>
              </w:rPr>
              <w:t xml:space="preserve"> - landscapes (</w:t>
            </w:r>
            <w:r w:rsidRPr="008F205A">
              <w:rPr>
                <w:rFonts w:ascii="SassoonCRInfant" w:hAnsi="SassoonCRInfant"/>
              </w:rPr>
              <w:t>collaborative), perspective</w:t>
            </w:r>
          </w:p>
        </w:tc>
        <w:tc>
          <w:tcPr>
            <w:tcW w:w="2201" w:type="dxa"/>
          </w:tcPr>
          <w:p w14:paraId="6E60C361" w14:textId="1CB2CE48" w:rsidR="00DC2BD3" w:rsidRPr="008F205A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</w:tr>
      <w:tr w:rsidR="009141E4" w:rsidRPr="008F205A" w14:paraId="20E1BF17" w14:textId="77777777" w:rsidTr="00BF4616">
        <w:tc>
          <w:tcPr>
            <w:tcW w:w="1305" w:type="dxa"/>
          </w:tcPr>
          <w:p w14:paraId="5C0D97CD" w14:textId="59839C6B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Modern languages</w:t>
            </w:r>
          </w:p>
          <w:p w14:paraId="4308260F" w14:textId="36C91A95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AE2882" w14:textId="213E557B" w:rsidR="009141E4" w:rsidRPr="008F205A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– 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bonjour, ça va?</w:t>
            </w:r>
          </w:p>
          <w:p w14:paraId="5954F557" w14:textId="1BB9DD88" w:rsidR="009141E4" w:rsidRPr="008F205A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>_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le café</w:t>
            </w:r>
          </w:p>
          <w:p w14:paraId="2AA8F72D" w14:textId="2B54FCF3" w:rsidR="009141E4" w:rsidRPr="008F205A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126" w:type="dxa"/>
          </w:tcPr>
          <w:p w14:paraId="0CE80F5D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 – bonjour, ça va?</w:t>
            </w:r>
          </w:p>
          <w:p w14:paraId="0F2356A2" w14:textId="4392471D" w:rsidR="009141E4" w:rsidRPr="008F205A" w:rsidRDefault="006769DB" w:rsidP="009141E4">
            <w:pPr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fr-FR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– </w:t>
            </w:r>
            <w:r w:rsidR="004843F5" w:rsidRPr="008F205A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fr-FR"/>
              </w:rPr>
              <w:t>l</w:t>
            </w:r>
            <w:r w:rsidRPr="008F205A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fr-FR"/>
              </w:rPr>
              <w:t>es animaux</w:t>
            </w:r>
          </w:p>
          <w:p w14:paraId="2F1F3824" w14:textId="59BF3421" w:rsidR="009141E4" w:rsidRPr="008F205A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10" w:type="dxa"/>
          </w:tcPr>
          <w:p w14:paraId="173FC76F" w14:textId="239DEFE7" w:rsidR="009141E4" w:rsidRPr="008F205A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-en classe</w:t>
            </w:r>
          </w:p>
          <w:p w14:paraId="04D2A0F4" w14:textId="5697FFF2" w:rsidR="009141E4" w:rsidRPr="008F205A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 – le temps</w:t>
            </w:r>
          </w:p>
          <w:p w14:paraId="5BB978CB" w14:textId="1F7569E3" w:rsidR="009141E4" w:rsidRPr="008F205A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835" w:type="dxa"/>
          </w:tcPr>
          <w:p w14:paraId="766BFA9C" w14:textId="2FAD46B4" w:rsidR="009141E4" w:rsidRPr="008F205A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 –quel heure est il?</w:t>
            </w:r>
          </w:p>
          <w:p w14:paraId="277A2803" w14:textId="1458D1A5" w:rsidR="009141E4" w:rsidRPr="008F205A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 – le transport</w:t>
            </w:r>
          </w:p>
          <w:p w14:paraId="755BFB07" w14:textId="145DBFF4" w:rsidR="009141E4" w:rsidRPr="008F205A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77" w:type="dxa"/>
          </w:tcPr>
          <w:p w14:paraId="522435E4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 – mon corps</w:t>
            </w:r>
          </w:p>
          <w:p w14:paraId="523448AA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 – où vas-tu?</w:t>
            </w:r>
          </w:p>
          <w:p w14:paraId="3AD47D9F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les vacances</w:t>
            </w:r>
          </w:p>
          <w:p w14:paraId="64BA4256" w14:textId="04E40AC4" w:rsidR="009141E4" w:rsidRPr="008F205A" w:rsidRDefault="006769DB" w:rsidP="006769DB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201" w:type="dxa"/>
          </w:tcPr>
          <w:p w14:paraId="3B7DB80D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 – mon corps</w:t>
            </w:r>
          </w:p>
          <w:p w14:paraId="610AA310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 – où vas-tu?</w:t>
            </w:r>
          </w:p>
          <w:p w14:paraId="701E7C91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les vacances</w:t>
            </w:r>
          </w:p>
          <w:p w14:paraId="588FD4C0" w14:textId="5C9DCC1F" w:rsidR="009141E4" w:rsidRPr="008F205A" w:rsidRDefault="006769DB" w:rsidP="006769DB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</w:tr>
      <w:tr w:rsidR="009141E4" w:rsidRPr="008F205A" w14:paraId="36BCEB94" w14:textId="77777777" w:rsidTr="00BF4616">
        <w:tc>
          <w:tcPr>
            <w:tcW w:w="1305" w:type="dxa"/>
          </w:tcPr>
          <w:p w14:paraId="033C97E1" w14:textId="4B6FB5A3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RE</w:t>
            </w:r>
          </w:p>
        </w:tc>
        <w:tc>
          <w:tcPr>
            <w:tcW w:w="2693" w:type="dxa"/>
          </w:tcPr>
          <w:p w14:paraId="07EFDDDA" w14:textId="6DF601EB" w:rsidR="0038700E" w:rsidRPr="008F205A" w:rsidRDefault="0038700E" w:rsidP="0038700E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Local parish church, ideas and beliefs about God </w:t>
            </w:r>
          </w:p>
          <w:p w14:paraId="469B4936" w14:textId="4303F8AC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4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Journeys in life, Old Testament stories about Abraham.</w:t>
            </w:r>
          </w:p>
        </w:tc>
        <w:tc>
          <w:tcPr>
            <w:tcW w:w="2126" w:type="dxa"/>
          </w:tcPr>
          <w:p w14:paraId="7AF6DFF5" w14:textId="31D6B025" w:rsidR="009141E4" w:rsidRPr="008F205A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Mother Theresa, Advent</w:t>
            </w:r>
          </w:p>
          <w:p w14:paraId="4E54787B" w14:textId="62C8E5E2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Old testament stories about Moses, Christmas.</w:t>
            </w:r>
          </w:p>
        </w:tc>
        <w:tc>
          <w:tcPr>
            <w:tcW w:w="2410" w:type="dxa"/>
          </w:tcPr>
          <w:p w14:paraId="12262623" w14:textId="44630AC4" w:rsidR="0038700E" w:rsidRPr="008F205A" w:rsidRDefault="0038700E" w:rsidP="0038700E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3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The childhood of Krishna, stories about loss.</w:t>
            </w:r>
          </w:p>
          <w:p w14:paraId="199EEBB1" w14:textId="0C0FADCC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The significance of the Bible to Christians, the twelve Disciples</w:t>
            </w:r>
          </w:p>
        </w:tc>
        <w:tc>
          <w:tcPr>
            <w:tcW w:w="2835" w:type="dxa"/>
          </w:tcPr>
          <w:p w14:paraId="48F78C8C" w14:textId="13478C7D" w:rsidR="009141E4" w:rsidRPr="008F205A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Holi, symbols of spring at Easter</w:t>
            </w:r>
          </w:p>
          <w:p w14:paraId="00C49316" w14:textId="28146908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Jesus enters Jerusalem, the Easter story</w:t>
            </w:r>
          </w:p>
        </w:tc>
        <w:tc>
          <w:tcPr>
            <w:tcW w:w="2477" w:type="dxa"/>
          </w:tcPr>
          <w:p w14:paraId="15C9E96C" w14:textId="287CA4A2" w:rsidR="009141E4" w:rsidRPr="008F205A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Hindu gods and goddesses</w:t>
            </w:r>
          </w:p>
          <w:p w14:paraId="104B65CC" w14:textId="7BCF8FDE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The origin of the Ten Commandments, the importance of the Jewish Shabbat and the origins of Sunday.</w:t>
            </w:r>
          </w:p>
        </w:tc>
        <w:tc>
          <w:tcPr>
            <w:tcW w:w="2201" w:type="dxa"/>
          </w:tcPr>
          <w:p w14:paraId="07F515FF" w14:textId="7B731737" w:rsidR="0038700E" w:rsidRPr="008F205A" w:rsidRDefault="0038700E" w:rsidP="0038700E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Family worship (puja and Christian worship)</w:t>
            </w:r>
          </w:p>
          <w:p w14:paraId="378CFC6E" w14:textId="6D30F1AD" w:rsidR="009141E4" w:rsidRPr="008F205A" w:rsidRDefault="0038700E" w:rsidP="0038700E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To understand the meaning and importance of Kosher food, the Shema, Mezuzah and  Tefillin</w:t>
            </w:r>
          </w:p>
        </w:tc>
      </w:tr>
      <w:tr w:rsidR="009141E4" w:rsidRPr="008F205A" w14:paraId="2738BA78" w14:textId="77777777" w:rsidTr="00BF4616">
        <w:tc>
          <w:tcPr>
            <w:tcW w:w="1305" w:type="dxa"/>
          </w:tcPr>
          <w:p w14:paraId="1F0EBBB3" w14:textId="28A2A2F8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PE</w:t>
            </w:r>
          </w:p>
        </w:tc>
        <w:tc>
          <w:tcPr>
            <w:tcW w:w="2693" w:type="dxa"/>
          </w:tcPr>
          <w:p w14:paraId="723ED6F1" w14:textId="77777777" w:rsidR="009141E4" w:rsidRPr="008F205A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Invasion games/gym</w:t>
            </w:r>
          </w:p>
          <w:p w14:paraId="13438936" w14:textId="51EA1DAB" w:rsidR="00EF7FDB" w:rsidRPr="008F205A" w:rsidRDefault="00EF7FDB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F3A586" w14:textId="7FF544F3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Invasion games/dance</w:t>
            </w:r>
          </w:p>
        </w:tc>
        <w:tc>
          <w:tcPr>
            <w:tcW w:w="2410" w:type="dxa"/>
          </w:tcPr>
          <w:p w14:paraId="1D811445" w14:textId="77777777" w:rsidR="009141E4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Gym/invasion games (hockey)</w:t>
            </w:r>
          </w:p>
          <w:p w14:paraId="3E21D567" w14:textId="7BF36B29" w:rsidR="008F205A" w:rsidRPr="008F205A" w:rsidRDefault="008F205A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>Year 3 Swimming</w:t>
            </w:r>
          </w:p>
        </w:tc>
        <w:tc>
          <w:tcPr>
            <w:tcW w:w="2835" w:type="dxa"/>
          </w:tcPr>
          <w:p w14:paraId="3304B473" w14:textId="6538231A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Dance/ Striking and fielding (tennis)</w:t>
            </w:r>
          </w:p>
        </w:tc>
        <w:tc>
          <w:tcPr>
            <w:tcW w:w="2477" w:type="dxa"/>
          </w:tcPr>
          <w:p w14:paraId="553E2C9D" w14:textId="28BCF238" w:rsidR="009141E4" w:rsidRPr="008F205A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Striking and fielding (rounders and cricket) </w:t>
            </w:r>
          </w:p>
          <w:p w14:paraId="568B660F" w14:textId="35A78D23" w:rsidR="009141E4" w:rsidRPr="008F205A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1C7CD1BA" w14:textId="77777777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Athletics(Track and field)</w:t>
            </w:r>
          </w:p>
          <w:p w14:paraId="3CD735D3" w14:textId="219EC946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Orienteering</w:t>
            </w:r>
          </w:p>
        </w:tc>
      </w:tr>
      <w:tr w:rsidR="009141E4" w:rsidRPr="008F205A" w14:paraId="00629B9A" w14:textId="77777777" w:rsidTr="00BF4616">
        <w:tc>
          <w:tcPr>
            <w:tcW w:w="1305" w:type="dxa"/>
          </w:tcPr>
          <w:p w14:paraId="1545F1C1" w14:textId="3F9F33E1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PSHE</w:t>
            </w:r>
          </w:p>
        </w:tc>
        <w:tc>
          <w:tcPr>
            <w:tcW w:w="2693" w:type="dxa"/>
          </w:tcPr>
          <w:p w14:paraId="37584637" w14:textId="59962517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126" w:type="dxa"/>
          </w:tcPr>
          <w:p w14:paraId="20D9D7AA" w14:textId="77777777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8F205A" w:rsidRDefault="0091008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410" w:type="dxa"/>
          </w:tcPr>
          <w:p w14:paraId="6CB58109" w14:textId="272E30D2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201" w:type="dxa"/>
          </w:tcPr>
          <w:p w14:paraId="3901428B" w14:textId="0AAB0B66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Pr="008F205A" w:rsidRDefault="009D3107">
      <w:pPr>
        <w:rPr>
          <w:rFonts w:ascii="SassoonCRInfant" w:hAnsi="SassoonCRInfant"/>
        </w:rPr>
      </w:pPr>
    </w:p>
    <w:sectPr w:rsidR="009D3107" w:rsidRPr="008F205A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2"/>
    <w:rsid w:val="00024E2D"/>
    <w:rsid w:val="00060204"/>
    <w:rsid w:val="000622D9"/>
    <w:rsid w:val="00073F24"/>
    <w:rsid w:val="00084302"/>
    <w:rsid w:val="00206844"/>
    <w:rsid w:val="002743A0"/>
    <w:rsid w:val="002A5956"/>
    <w:rsid w:val="002C64C2"/>
    <w:rsid w:val="002D0DEA"/>
    <w:rsid w:val="0038700E"/>
    <w:rsid w:val="004032F3"/>
    <w:rsid w:val="00410760"/>
    <w:rsid w:val="004310C9"/>
    <w:rsid w:val="00436CDA"/>
    <w:rsid w:val="00481CA2"/>
    <w:rsid w:val="004843F5"/>
    <w:rsid w:val="004C0E63"/>
    <w:rsid w:val="0052277E"/>
    <w:rsid w:val="005512B4"/>
    <w:rsid w:val="00551B40"/>
    <w:rsid w:val="0059511E"/>
    <w:rsid w:val="005E1912"/>
    <w:rsid w:val="00613F9D"/>
    <w:rsid w:val="006162C0"/>
    <w:rsid w:val="00622FA0"/>
    <w:rsid w:val="00643289"/>
    <w:rsid w:val="00663ED9"/>
    <w:rsid w:val="00673F83"/>
    <w:rsid w:val="006769DB"/>
    <w:rsid w:val="00693F22"/>
    <w:rsid w:val="00774C28"/>
    <w:rsid w:val="007D5B8E"/>
    <w:rsid w:val="007E2EA0"/>
    <w:rsid w:val="007F4953"/>
    <w:rsid w:val="008159AF"/>
    <w:rsid w:val="0084434F"/>
    <w:rsid w:val="00884AE7"/>
    <w:rsid w:val="00895051"/>
    <w:rsid w:val="008F205A"/>
    <w:rsid w:val="0091008E"/>
    <w:rsid w:val="009141E4"/>
    <w:rsid w:val="00945926"/>
    <w:rsid w:val="009D3107"/>
    <w:rsid w:val="00A20CA3"/>
    <w:rsid w:val="00A4100D"/>
    <w:rsid w:val="00A427BA"/>
    <w:rsid w:val="00A47E49"/>
    <w:rsid w:val="00AC4323"/>
    <w:rsid w:val="00B50B2F"/>
    <w:rsid w:val="00B72744"/>
    <w:rsid w:val="00B755B2"/>
    <w:rsid w:val="00BD4A4A"/>
    <w:rsid w:val="00BF4616"/>
    <w:rsid w:val="00C1541A"/>
    <w:rsid w:val="00CA0723"/>
    <w:rsid w:val="00CD6DD2"/>
    <w:rsid w:val="00D911E8"/>
    <w:rsid w:val="00DC2BD3"/>
    <w:rsid w:val="00E01D83"/>
    <w:rsid w:val="00E020B7"/>
    <w:rsid w:val="00E7201D"/>
    <w:rsid w:val="00EF49F9"/>
    <w:rsid w:val="00EF7FDB"/>
    <w:rsid w:val="00F27C7F"/>
    <w:rsid w:val="00F46428"/>
    <w:rsid w:val="00FC1C20"/>
    <w:rsid w:val="00FC3940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Allsop</dc:creator>
  <cp:lastModifiedBy>HeadTeacher</cp:lastModifiedBy>
  <cp:revision>2</cp:revision>
  <cp:lastPrinted>2014-03-03T16:40:00Z</cp:lastPrinted>
  <dcterms:created xsi:type="dcterms:W3CDTF">2018-11-02T15:54:00Z</dcterms:created>
  <dcterms:modified xsi:type="dcterms:W3CDTF">2018-11-02T15:54:00Z</dcterms:modified>
</cp:coreProperties>
</file>